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B72E" w14:textId="77777777" w:rsidR="000D4039" w:rsidRPr="00C24E0C" w:rsidRDefault="000D4039" w:rsidP="000D4039">
      <w:pPr>
        <w:pStyle w:val="NoSpacing"/>
        <w:jc w:val="center"/>
        <w:rPr>
          <w:rFonts w:ascii="Times New Roman" w:hAnsi="Times New Roman"/>
          <w:sz w:val="28"/>
        </w:rPr>
      </w:pPr>
      <w:r w:rsidRPr="00C24E0C">
        <w:rPr>
          <w:rFonts w:ascii="Times New Roman" w:hAnsi="Times New Roman"/>
          <w:sz w:val="28"/>
        </w:rPr>
        <w:t xml:space="preserve">Modern </w:t>
      </w:r>
      <w:r w:rsidR="00000559">
        <w:rPr>
          <w:rFonts w:ascii="Times New Roman" w:hAnsi="Times New Roman"/>
          <w:sz w:val="28"/>
        </w:rPr>
        <w:t>European</w:t>
      </w:r>
      <w:r w:rsidRPr="00C24E0C">
        <w:rPr>
          <w:rFonts w:ascii="Times New Roman" w:hAnsi="Times New Roman"/>
          <w:sz w:val="28"/>
        </w:rPr>
        <w:t xml:space="preserve"> History</w:t>
      </w:r>
    </w:p>
    <w:p w14:paraId="56A03AE6" w14:textId="77777777" w:rsidR="000D4039" w:rsidRPr="00C24E0C" w:rsidRDefault="000D4039" w:rsidP="000D4039">
      <w:pPr>
        <w:pStyle w:val="NoSpacing"/>
        <w:jc w:val="center"/>
        <w:rPr>
          <w:rFonts w:ascii="Times New Roman" w:hAnsi="Times New Roman"/>
        </w:rPr>
      </w:pPr>
      <w:r w:rsidRPr="00C24E0C">
        <w:rPr>
          <w:rFonts w:ascii="Times New Roman" w:hAnsi="Times New Roman"/>
        </w:rPr>
        <w:t>Unit 6 - Revolution</w:t>
      </w:r>
      <w:r>
        <w:rPr>
          <w:rFonts w:ascii="Times New Roman" w:hAnsi="Times New Roman"/>
        </w:rPr>
        <w:t>s</w:t>
      </w:r>
    </w:p>
    <w:p w14:paraId="5C007C91" w14:textId="77777777" w:rsidR="00790077" w:rsidRDefault="000D4039" w:rsidP="00790077">
      <w:pPr>
        <w:pStyle w:val="NoSpacing"/>
        <w:jc w:val="center"/>
        <w:rPr>
          <w:rFonts w:ascii="Times New Roman" w:hAnsi="Times New Roman"/>
          <w:sz w:val="20"/>
        </w:rPr>
      </w:pPr>
      <w:r w:rsidRPr="00C24E0C">
        <w:rPr>
          <w:rFonts w:ascii="Times New Roman" w:hAnsi="Times New Roman"/>
          <w:sz w:val="20"/>
        </w:rPr>
        <w:t>The French Revolution</w:t>
      </w:r>
    </w:p>
    <w:p w14:paraId="19B7BFEA" w14:textId="77777777" w:rsidR="00790077" w:rsidRDefault="00790077" w:rsidP="00790077">
      <w:pPr>
        <w:pStyle w:val="NoSpacing"/>
        <w:rPr>
          <w:rFonts w:ascii="Times New Roman" w:hAnsi="Times New Roman"/>
          <w:sz w:val="20"/>
        </w:rPr>
      </w:pPr>
    </w:p>
    <w:p w14:paraId="394A2370" w14:textId="77777777" w:rsidR="00790077" w:rsidRDefault="008F5B90" w:rsidP="000D4039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Use</w:t>
      </w:r>
      <w:r w:rsidR="000D4039" w:rsidRPr="00AD6DC5">
        <w:rPr>
          <w:rFonts w:ascii="Times New Roman" w:hAnsi="Times New Roman"/>
          <w:b/>
          <w:i/>
          <w:sz w:val="20"/>
        </w:rPr>
        <w:t xml:space="preserve"> the information in </w:t>
      </w:r>
      <w:r w:rsidR="001E0AAB" w:rsidRPr="00AD6DC5">
        <w:rPr>
          <w:rFonts w:ascii="Times New Roman" w:hAnsi="Times New Roman"/>
          <w:b/>
          <w:i/>
          <w:sz w:val="20"/>
        </w:rPr>
        <w:t>pp.</w:t>
      </w:r>
      <w:r w:rsidR="001E4B3B">
        <w:rPr>
          <w:rFonts w:ascii="Times New Roman" w:hAnsi="Times New Roman"/>
          <w:b/>
          <w:i/>
          <w:sz w:val="20"/>
        </w:rPr>
        <w:t xml:space="preserve"> </w:t>
      </w:r>
      <w:r w:rsidR="001E0AAB" w:rsidRPr="00AD6DC5">
        <w:rPr>
          <w:rFonts w:ascii="Times New Roman" w:hAnsi="Times New Roman"/>
          <w:b/>
          <w:i/>
          <w:sz w:val="20"/>
        </w:rPr>
        <w:t>642</w:t>
      </w:r>
      <w:r w:rsidR="001E4B3B">
        <w:rPr>
          <w:rFonts w:ascii="Times New Roman" w:hAnsi="Times New Roman"/>
          <w:b/>
          <w:i/>
          <w:sz w:val="20"/>
        </w:rPr>
        <w:t>-650</w:t>
      </w:r>
      <w:r w:rsidR="001E0AAB" w:rsidRPr="00AD6DC5">
        <w:rPr>
          <w:rFonts w:ascii="Times New Roman" w:hAnsi="Times New Roman"/>
          <w:b/>
          <w:i/>
          <w:sz w:val="20"/>
        </w:rPr>
        <w:t xml:space="preserve"> of </w:t>
      </w:r>
      <w:r w:rsidR="007F5A0D" w:rsidRPr="00AD6DC5">
        <w:rPr>
          <w:rFonts w:ascii="Times New Roman" w:hAnsi="Times New Roman"/>
          <w:b/>
          <w:i/>
          <w:sz w:val="20"/>
        </w:rPr>
        <w:t>Chapter 18</w:t>
      </w:r>
      <w:r w:rsidR="000D4039" w:rsidRPr="00AD6DC5">
        <w:rPr>
          <w:rFonts w:ascii="Times New Roman" w:hAnsi="Times New Roman"/>
          <w:b/>
          <w:i/>
          <w:sz w:val="20"/>
        </w:rPr>
        <w:t xml:space="preserve"> and </w:t>
      </w:r>
      <w:r w:rsidR="007F5A0D" w:rsidRPr="00AD6DC5">
        <w:rPr>
          <w:rFonts w:ascii="Times New Roman" w:hAnsi="Times New Roman"/>
          <w:b/>
          <w:i/>
          <w:sz w:val="20"/>
        </w:rPr>
        <w:t>any other resources at your disposal</w:t>
      </w:r>
      <w:r w:rsidR="000D4039" w:rsidRPr="00AD6DC5">
        <w:rPr>
          <w:rFonts w:ascii="Times New Roman" w:hAnsi="Times New Roman"/>
          <w:b/>
          <w:i/>
          <w:sz w:val="20"/>
        </w:rPr>
        <w:t xml:space="preserve"> to </w:t>
      </w:r>
      <w:r w:rsidR="0094162A" w:rsidRPr="00AD6DC5">
        <w:rPr>
          <w:rFonts w:ascii="Times New Roman" w:hAnsi="Times New Roman"/>
          <w:b/>
          <w:i/>
          <w:sz w:val="20"/>
        </w:rPr>
        <w:t>define/</w:t>
      </w:r>
      <w:r w:rsidR="000D4039" w:rsidRPr="00AD6DC5">
        <w:rPr>
          <w:rFonts w:ascii="Times New Roman" w:hAnsi="Times New Roman"/>
          <w:b/>
          <w:i/>
          <w:sz w:val="20"/>
        </w:rPr>
        <w:t xml:space="preserve">identify the historical importance of each term </w:t>
      </w:r>
      <w:r w:rsidR="00996D0F">
        <w:rPr>
          <w:rFonts w:ascii="Times New Roman" w:hAnsi="Times New Roman"/>
          <w:b/>
          <w:i/>
          <w:sz w:val="20"/>
        </w:rPr>
        <w:t>below</w:t>
      </w:r>
      <w:r w:rsidR="000D4039" w:rsidRPr="00AD6DC5">
        <w:rPr>
          <w:rFonts w:ascii="Times New Roman" w:hAnsi="Times New Roman"/>
          <w:b/>
          <w:i/>
          <w:sz w:val="20"/>
        </w:rPr>
        <w:t>.</w:t>
      </w:r>
      <w:r w:rsidR="004E721E">
        <w:rPr>
          <w:rFonts w:ascii="Times New Roman" w:hAnsi="Times New Roman"/>
          <w:b/>
          <w:i/>
          <w:sz w:val="20"/>
        </w:rPr>
        <w:t xml:space="preserve"> Write this all in a Google Doc and share it with me.</w:t>
      </w:r>
      <w:bookmarkStart w:id="0" w:name="_GoBack"/>
      <w:bookmarkEnd w:id="0"/>
    </w:p>
    <w:p w14:paraId="6C3E58B3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2EDDC324" w14:textId="77777777" w:rsidR="001D7A10" w:rsidRDefault="001D7A10" w:rsidP="001E4B3B">
      <w:pPr>
        <w:pStyle w:val="NoSpacing"/>
        <w:rPr>
          <w:rFonts w:ascii="Times New Roman" w:hAnsi="Times New Roman"/>
          <w:sz w:val="20"/>
        </w:rPr>
        <w:sectPr w:rsidR="001D7A10">
          <w:footerReference w:type="even" r:id="rId8"/>
          <w:type w:val="continuous"/>
          <w:pgSz w:w="12240" w:h="15840"/>
          <w:pgMar w:top="720" w:right="1440" w:bottom="864" w:left="1440" w:header="720" w:footer="864" w:gutter="0"/>
          <w:cols w:space="720"/>
        </w:sectPr>
      </w:pPr>
    </w:p>
    <w:p w14:paraId="0C93F627" w14:textId="77777777" w:rsidR="001E4B3B" w:rsidRPr="001E4B3B" w:rsidRDefault="001E4B3B" w:rsidP="001E4B3B">
      <w:pPr>
        <w:pStyle w:val="NoSpacing"/>
        <w:rPr>
          <w:rFonts w:ascii="Times New Roman" w:hAnsi="Times New Roman"/>
          <w:sz w:val="20"/>
        </w:rPr>
      </w:pPr>
      <w:r w:rsidRPr="001E4B3B">
        <w:rPr>
          <w:rFonts w:ascii="Times New Roman" w:hAnsi="Times New Roman"/>
          <w:sz w:val="20"/>
        </w:rPr>
        <w:lastRenderedPageBreak/>
        <w:t>Estates-General</w:t>
      </w:r>
    </w:p>
    <w:p w14:paraId="2356E0E1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56FDDFBE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647D6B37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3A870C1A" w14:textId="77777777" w:rsidR="001D7A10" w:rsidRDefault="001D7A10" w:rsidP="001E4B3B">
      <w:pPr>
        <w:pStyle w:val="NoSpacing"/>
        <w:rPr>
          <w:rFonts w:ascii="Times New Roman" w:hAnsi="Times New Roman"/>
          <w:sz w:val="20"/>
        </w:rPr>
      </w:pPr>
    </w:p>
    <w:p w14:paraId="69E8033B" w14:textId="77777777" w:rsidR="00CD169B" w:rsidRDefault="001E4B3B" w:rsidP="001E4B3B">
      <w:pPr>
        <w:pStyle w:val="NoSpacing"/>
        <w:rPr>
          <w:rFonts w:ascii="Times New Roman" w:hAnsi="Times New Roman"/>
          <w:sz w:val="20"/>
        </w:rPr>
      </w:pPr>
      <w:r w:rsidRPr="001E4B3B">
        <w:rPr>
          <w:rFonts w:ascii="Times New Roman" w:hAnsi="Times New Roman"/>
          <w:sz w:val="20"/>
        </w:rPr>
        <w:t>cahiers des doléances</w:t>
      </w:r>
    </w:p>
    <w:p w14:paraId="04D0DAB5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5B631749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03813AF1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0FBEE6DA" w14:textId="77777777" w:rsidR="001D7A10" w:rsidRDefault="001D7A10" w:rsidP="001E4B3B">
      <w:pPr>
        <w:pStyle w:val="NoSpacing"/>
        <w:rPr>
          <w:rFonts w:ascii="Times New Roman" w:hAnsi="Times New Roman"/>
          <w:sz w:val="20"/>
        </w:rPr>
      </w:pPr>
    </w:p>
    <w:p w14:paraId="29AAEE9F" w14:textId="77777777" w:rsidR="001E4B3B" w:rsidRPr="001E4B3B" w:rsidRDefault="00CD169B" w:rsidP="001E4B3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</w:t>
      </w:r>
      <w:r w:rsidR="001E4B3B" w:rsidRPr="001E4B3B">
        <w:rPr>
          <w:rFonts w:ascii="Times New Roman" w:hAnsi="Times New Roman"/>
          <w:sz w:val="20"/>
        </w:rPr>
        <w:t>National Assembly</w:t>
      </w:r>
    </w:p>
    <w:p w14:paraId="1D9110CC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613E1D14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26EE603C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21EE9AB7" w14:textId="77777777" w:rsidR="001D7A10" w:rsidRDefault="001D7A10" w:rsidP="001E4B3B">
      <w:pPr>
        <w:pStyle w:val="NoSpacing"/>
        <w:rPr>
          <w:rFonts w:ascii="Times New Roman" w:hAnsi="Times New Roman"/>
          <w:sz w:val="20"/>
        </w:rPr>
      </w:pPr>
    </w:p>
    <w:p w14:paraId="59B22BCE" w14:textId="77777777" w:rsidR="001E4B3B" w:rsidRPr="001E4B3B" w:rsidRDefault="001E4B3B" w:rsidP="001E4B3B">
      <w:pPr>
        <w:pStyle w:val="NoSpacing"/>
        <w:rPr>
          <w:rFonts w:ascii="Times New Roman" w:hAnsi="Times New Roman"/>
          <w:sz w:val="20"/>
        </w:rPr>
      </w:pPr>
      <w:r w:rsidRPr="001E4B3B">
        <w:rPr>
          <w:rFonts w:ascii="Times New Roman" w:hAnsi="Times New Roman"/>
          <w:sz w:val="20"/>
        </w:rPr>
        <w:t>Tennis Court</w:t>
      </w:r>
      <w:r w:rsidR="00AB69EA">
        <w:rPr>
          <w:rFonts w:ascii="Times New Roman" w:hAnsi="Times New Roman"/>
          <w:sz w:val="20"/>
        </w:rPr>
        <w:t xml:space="preserve"> </w:t>
      </w:r>
      <w:r w:rsidR="00AB69EA" w:rsidRPr="001E4B3B">
        <w:rPr>
          <w:rFonts w:ascii="Times New Roman" w:hAnsi="Times New Roman"/>
          <w:sz w:val="20"/>
        </w:rPr>
        <w:t>Oath</w:t>
      </w:r>
    </w:p>
    <w:p w14:paraId="2347690F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05963B85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6F761356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1FD0C906" w14:textId="77777777" w:rsidR="001D7A10" w:rsidRDefault="001D7A10" w:rsidP="001E4B3B">
      <w:pPr>
        <w:pStyle w:val="NoSpacing"/>
        <w:rPr>
          <w:rFonts w:ascii="Times New Roman" w:hAnsi="Times New Roman"/>
          <w:sz w:val="20"/>
        </w:rPr>
      </w:pPr>
    </w:p>
    <w:p w14:paraId="27BCAB8B" w14:textId="77777777" w:rsidR="001E4B3B" w:rsidRPr="001E4B3B" w:rsidRDefault="00D72C70" w:rsidP="001E4B3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sans-culottes</w:t>
      </w:r>
    </w:p>
    <w:p w14:paraId="0C0DCE76" w14:textId="77777777" w:rsidR="007B0EAD" w:rsidRDefault="007B0EAD" w:rsidP="001E4B3B">
      <w:pPr>
        <w:pStyle w:val="NoSpacing"/>
        <w:rPr>
          <w:rFonts w:ascii="Times New Roman" w:hAnsi="Times New Roman"/>
          <w:sz w:val="20"/>
        </w:rPr>
      </w:pPr>
    </w:p>
    <w:p w14:paraId="08B64BFA" w14:textId="77777777" w:rsidR="001E4B3B" w:rsidRPr="001E4B3B" w:rsidRDefault="001E4B3B" w:rsidP="001E4B3B">
      <w:pPr>
        <w:pStyle w:val="NoSpacing"/>
        <w:rPr>
          <w:rFonts w:ascii="Times New Roman" w:hAnsi="Times New Roman"/>
          <w:sz w:val="20"/>
        </w:rPr>
      </w:pPr>
      <w:r w:rsidRPr="001E4B3B">
        <w:rPr>
          <w:rFonts w:ascii="Times New Roman" w:hAnsi="Times New Roman"/>
          <w:sz w:val="20"/>
        </w:rPr>
        <w:lastRenderedPageBreak/>
        <w:t>the Bastille</w:t>
      </w:r>
    </w:p>
    <w:p w14:paraId="548D77C2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52382152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4E632A71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4D602138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7BE737F5" w14:textId="77777777" w:rsidR="001E4B3B" w:rsidRPr="001E4B3B" w:rsidRDefault="006B1C3A" w:rsidP="001E4B3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1E4B3B" w:rsidRPr="001E4B3B">
        <w:rPr>
          <w:rFonts w:ascii="Times New Roman" w:hAnsi="Times New Roman"/>
          <w:sz w:val="20"/>
        </w:rPr>
        <w:t>he Great Fear</w:t>
      </w:r>
    </w:p>
    <w:p w14:paraId="705AB14E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6250EE8D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55DC82BE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0790A5F8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533BC0A2" w14:textId="77777777" w:rsidR="001E4B3B" w:rsidRPr="001E4B3B" w:rsidRDefault="006B1C3A" w:rsidP="001E4B3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1E4B3B" w:rsidRPr="001E4B3B">
        <w:rPr>
          <w:rFonts w:ascii="Times New Roman" w:hAnsi="Times New Roman"/>
          <w:sz w:val="20"/>
        </w:rPr>
        <w:t>he October Days</w:t>
      </w:r>
    </w:p>
    <w:p w14:paraId="3659E0C4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311097D8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649E0EBC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1EA83743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365CCD92" w14:textId="77777777" w:rsidR="005E1A3D" w:rsidRDefault="001E4B3B" w:rsidP="001D7A10">
      <w:pPr>
        <w:pStyle w:val="NoSpacing"/>
        <w:rPr>
          <w:rFonts w:ascii="Times New Roman" w:hAnsi="Times New Roman"/>
          <w:sz w:val="20"/>
        </w:rPr>
      </w:pPr>
      <w:r w:rsidRPr="001E4B3B">
        <w:rPr>
          <w:rFonts w:ascii="Times New Roman" w:hAnsi="Times New Roman"/>
          <w:sz w:val="20"/>
        </w:rPr>
        <w:t>“Passive citizen”</w:t>
      </w:r>
      <w:r w:rsidR="00FB20AB">
        <w:rPr>
          <w:rFonts w:ascii="Times New Roman" w:hAnsi="Times New Roman"/>
          <w:sz w:val="20"/>
        </w:rPr>
        <w:t>/</w:t>
      </w:r>
      <w:r w:rsidRPr="001E4B3B">
        <w:rPr>
          <w:rFonts w:ascii="Times New Roman" w:hAnsi="Times New Roman"/>
          <w:sz w:val="20"/>
        </w:rPr>
        <w:t>“Active citizens”</w:t>
      </w:r>
    </w:p>
    <w:p w14:paraId="214737C7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443389AF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0835E7DA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170C518B" w14:textId="77777777" w:rsidR="001D7A10" w:rsidRDefault="001D7A10" w:rsidP="001D7A10">
      <w:pPr>
        <w:pStyle w:val="NoSpacing"/>
        <w:rPr>
          <w:rFonts w:ascii="Times New Roman" w:hAnsi="Times New Roman"/>
          <w:sz w:val="20"/>
        </w:rPr>
      </w:pPr>
    </w:p>
    <w:p w14:paraId="4EA0EF94" w14:textId="77777777" w:rsidR="00151F5A" w:rsidRDefault="005E1A3D" w:rsidP="001E4B3B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1E4B3B" w:rsidRPr="001E4B3B">
        <w:rPr>
          <w:rFonts w:ascii="Times New Roman" w:hAnsi="Times New Roman"/>
          <w:sz w:val="20"/>
        </w:rPr>
        <w:t>he Civil Constitution of the</w:t>
      </w:r>
      <w:r w:rsidR="00151F5A">
        <w:rPr>
          <w:rFonts w:ascii="Times New Roman" w:hAnsi="Times New Roman"/>
          <w:sz w:val="20"/>
        </w:rPr>
        <w:t xml:space="preserve"> </w:t>
      </w:r>
      <w:r w:rsidR="001E4B3B" w:rsidRPr="001E4B3B">
        <w:rPr>
          <w:rFonts w:ascii="Times New Roman" w:hAnsi="Times New Roman"/>
          <w:sz w:val="20"/>
        </w:rPr>
        <w:t>Clergy</w:t>
      </w:r>
    </w:p>
    <w:p w14:paraId="0F13CF72" w14:textId="77777777" w:rsidR="001D7A10" w:rsidRDefault="001D7A10" w:rsidP="00C24E0C">
      <w:pPr>
        <w:pStyle w:val="NoSpacing"/>
        <w:rPr>
          <w:rFonts w:ascii="Times New Roman" w:hAnsi="Times New Roman"/>
          <w:sz w:val="20"/>
        </w:rPr>
        <w:sectPr w:rsidR="001D7A10" w:rsidSect="001D7A10">
          <w:type w:val="continuous"/>
          <w:pgSz w:w="12240" w:h="15840"/>
          <w:pgMar w:top="720" w:right="1440" w:bottom="864" w:left="1440" w:header="720" w:footer="864" w:gutter="0"/>
          <w:cols w:num="2" w:space="720"/>
        </w:sectPr>
      </w:pPr>
    </w:p>
    <w:p w14:paraId="0609F141" w14:textId="77777777" w:rsidR="005B2D65" w:rsidRDefault="005B2D65" w:rsidP="00C24E0C">
      <w:pPr>
        <w:pStyle w:val="NoSpacing"/>
        <w:rPr>
          <w:rFonts w:ascii="Times New Roman" w:hAnsi="Times New Roman"/>
          <w:sz w:val="20"/>
        </w:rPr>
      </w:pPr>
    </w:p>
    <w:p w14:paraId="4678FDDD" w14:textId="77777777" w:rsidR="001D7A10" w:rsidRDefault="001D7A10" w:rsidP="00C24E0C">
      <w:pPr>
        <w:pStyle w:val="NoSpacing"/>
        <w:rPr>
          <w:rFonts w:ascii="Times New Roman" w:hAnsi="Times New Roman"/>
          <w:sz w:val="20"/>
        </w:rPr>
      </w:pPr>
    </w:p>
    <w:p w14:paraId="2AAFEA6B" w14:textId="77777777" w:rsidR="00857799" w:rsidRDefault="00857799" w:rsidP="00C24E0C">
      <w:pPr>
        <w:pStyle w:val="NoSpacing"/>
        <w:rPr>
          <w:rFonts w:ascii="Times New Roman" w:hAnsi="Times New Roman"/>
          <w:sz w:val="20"/>
        </w:rPr>
      </w:pPr>
    </w:p>
    <w:p w14:paraId="39C0CA43" w14:textId="77777777" w:rsidR="00151F5A" w:rsidRDefault="00151F5A" w:rsidP="00C24E0C">
      <w:pPr>
        <w:pStyle w:val="NoSpacing"/>
        <w:rPr>
          <w:rFonts w:ascii="Times New Roman" w:hAnsi="Times New Roman"/>
          <w:sz w:val="20"/>
        </w:rPr>
      </w:pPr>
    </w:p>
    <w:p w14:paraId="341C3971" w14:textId="77777777" w:rsidR="005737EC" w:rsidRPr="005737EC" w:rsidRDefault="005737EC" w:rsidP="005737EC">
      <w:pPr>
        <w:pStyle w:val="NoSpacing"/>
        <w:jc w:val="center"/>
        <w:rPr>
          <w:rFonts w:ascii="Times New Roman" w:hAnsi="Times New Roman"/>
          <w:sz w:val="28"/>
        </w:rPr>
      </w:pPr>
      <w:r w:rsidRPr="005737EC">
        <w:rPr>
          <w:rFonts w:ascii="Times New Roman" w:hAnsi="Times New Roman"/>
          <w:sz w:val="28"/>
        </w:rPr>
        <w:t>“La Marseillaise”</w:t>
      </w:r>
    </w:p>
    <w:p w14:paraId="39D47A5E" w14:textId="77777777" w:rsidR="005737EC" w:rsidRDefault="005737EC" w:rsidP="00C24E0C">
      <w:pPr>
        <w:pStyle w:val="NoSpacing"/>
        <w:rPr>
          <w:rFonts w:ascii="Times New Roman" w:hAnsi="Times New Roman"/>
          <w:sz w:val="20"/>
        </w:rPr>
      </w:pPr>
    </w:p>
    <w:p w14:paraId="27674B95" w14:textId="77777777" w:rsidR="002D6FA3" w:rsidRPr="00F01AF8" w:rsidRDefault="002D6FA3" w:rsidP="00C24E0C">
      <w:pPr>
        <w:pStyle w:val="NoSpacing"/>
        <w:rPr>
          <w:rFonts w:ascii="Times New Roman" w:hAnsi="Times New Roman"/>
          <w:i/>
          <w:sz w:val="20"/>
        </w:rPr>
      </w:pPr>
      <w:r w:rsidRPr="00F01AF8">
        <w:rPr>
          <w:rFonts w:ascii="Times New Roman" w:hAnsi="Times New Roman"/>
          <w:i/>
          <w:sz w:val="20"/>
        </w:rPr>
        <w:t xml:space="preserve">Claude-Joseph Rouget de Lisle, a French captain of the engineers, composed this rousing patriotic song during the French Revolution. Because of its revolutionary associations, “La Marseillaise” was banned by Napoleon Bonaparte and by Louis XVIII. </w:t>
      </w:r>
      <w:r w:rsidR="000F3865">
        <w:rPr>
          <w:rFonts w:ascii="Times New Roman" w:hAnsi="Times New Roman"/>
          <w:i/>
          <w:sz w:val="20"/>
        </w:rPr>
        <w:t>It</w:t>
      </w:r>
      <w:r w:rsidRPr="00F01AF8">
        <w:rPr>
          <w:rFonts w:ascii="Times New Roman" w:hAnsi="Times New Roman"/>
          <w:i/>
          <w:sz w:val="20"/>
        </w:rPr>
        <w:t xml:space="preserve"> was later adopted a</w:t>
      </w:r>
      <w:r w:rsidR="00C87253">
        <w:rPr>
          <w:rFonts w:ascii="Times New Roman" w:hAnsi="Times New Roman"/>
          <w:i/>
          <w:sz w:val="20"/>
        </w:rPr>
        <w:t>s the national anthem of France.</w:t>
      </w:r>
    </w:p>
    <w:p w14:paraId="40CB4807" w14:textId="77777777" w:rsidR="002D6FA3" w:rsidRDefault="002D6FA3" w:rsidP="00C24E0C">
      <w:pPr>
        <w:pStyle w:val="NoSpacing"/>
        <w:rPr>
          <w:rFonts w:ascii="Times New Roman" w:hAnsi="Times New Roman"/>
          <w:sz w:val="20"/>
        </w:rPr>
      </w:pPr>
    </w:p>
    <w:p w14:paraId="51971786" w14:textId="77777777" w:rsidR="00594AA8" w:rsidRDefault="00594AA8" w:rsidP="002D6FA3">
      <w:pPr>
        <w:pStyle w:val="NoSpacing"/>
        <w:rPr>
          <w:rFonts w:ascii="Times New Roman" w:hAnsi="Times New Roman"/>
          <w:sz w:val="20"/>
        </w:rPr>
        <w:sectPr w:rsidR="00594AA8">
          <w:type w:val="continuous"/>
          <w:pgSz w:w="12240" w:h="15840"/>
          <w:pgMar w:top="720" w:right="1440" w:bottom="864" w:left="1440" w:header="720" w:footer="864" w:gutter="0"/>
          <w:cols w:space="720"/>
        </w:sectPr>
      </w:pPr>
    </w:p>
    <w:p w14:paraId="2C6E477F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lastRenderedPageBreak/>
        <w:t>Allons, enfants de la Patrie,</w:t>
      </w:r>
    </w:p>
    <w:p w14:paraId="1DB9A87C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Le jour de gloire est arrivé!</w:t>
      </w:r>
    </w:p>
    <w:p w14:paraId="76814C40" w14:textId="77777777" w:rsidR="00632658" w:rsidRDefault="00632658" w:rsidP="002D6FA3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Contre nous de la tyrannie</w:t>
      </w:r>
    </w:p>
    <w:p w14:paraId="59571DB9" w14:textId="77777777" w:rsidR="00632658" w:rsidRDefault="00632658" w:rsidP="002D6FA3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L’étendard sanglant est levé!</w:t>
      </w:r>
    </w:p>
    <w:p w14:paraId="7E1C2063" w14:textId="77777777" w:rsidR="00632658" w:rsidRDefault="00632658" w:rsidP="002D6FA3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L’étendard sanglant est levé.</w:t>
      </w:r>
    </w:p>
    <w:p w14:paraId="18138288" w14:textId="77777777" w:rsidR="00632658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E</w:t>
      </w:r>
      <w:r w:rsidR="00632658">
        <w:rPr>
          <w:rFonts w:ascii="Times New Roman" w:hAnsi="Times New Roman"/>
          <w:sz w:val="20"/>
        </w:rPr>
        <w:t>ntendez-vous dans les campagnes</w:t>
      </w:r>
    </w:p>
    <w:p w14:paraId="3F836BF4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Mugir ces féroces soldats?</w:t>
      </w:r>
    </w:p>
    <w:p w14:paraId="2FD15399" w14:textId="77777777" w:rsidR="00632658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Il</w:t>
      </w:r>
      <w:r w:rsidR="00632658">
        <w:rPr>
          <w:rFonts w:ascii="Times New Roman" w:hAnsi="Times New Roman"/>
          <w:sz w:val="20"/>
        </w:rPr>
        <w:t>s viennent jusque dans nos bras</w:t>
      </w:r>
    </w:p>
    <w:p w14:paraId="0C80D3E6" w14:textId="77777777" w:rsidR="00632658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Ego</w:t>
      </w:r>
      <w:r w:rsidR="00632658">
        <w:rPr>
          <w:rFonts w:ascii="Times New Roman" w:hAnsi="Times New Roman"/>
          <w:sz w:val="20"/>
        </w:rPr>
        <w:t>rger nos fils et nos compagnes:</w:t>
      </w:r>
    </w:p>
    <w:p w14:paraId="454DE4B0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Aux armes, citoyens!</w:t>
      </w:r>
    </w:p>
    <w:p w14:paraId="584B0E60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Formez vos bataillons!</w:t>
      </w:r>
    </w:p>
    <w:p w14:paraId="52735BEE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Marchons! Marchons!</w:t>
      </w:r>
    </w:p>
    <w:p w14:paraId="2E9A983F" w14:textId="77777777" w:rsid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Qu’un sang impur abreuve nos sillons!</w:t>
      </w:r>
    </w:p>
    <w:p w14:paraId="7BCF7A1B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lastRenderedPageBreak/>
        <w:t>Come, children of the Fatherland</w:t>
      </w:r>
    </w:p>
    <w:p w14:paraId="618C5A1D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Our day of glory has come!</w:t>
      </w:r>
    </w:p>
    <w:p w14:paraId="6069F18F" w14:textId="77777777" w:rsidR="00C3591A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Against us the bl</w:t>
      </w:r>
      <w:r w:rsidR="00C3591A">
        <w:rPr>
          <w:rFonts w:ascii="Times New Roman" w:hAnsi="Times New Roman"/>
          <w:sz w:val="20"/>
        </w:rPr>
        <w:t>oody flag of tyranny is raised!</w:t>
      </w:r>
    </w:p>
    <w:p w14:paraId="5B64F1C9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The bloody flag is raised.</w:t>
      </w:r>
    </w:p>
    <w:p w14:paraId="4A9C8901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Can you hear in the country</w:t>
      </w:r>
    </w:p>
    <w:p w14:paraId="7240D529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The shrieks of those ferocious soldiers?</w:t>
      </w:r>
    </w:p>
    <w:p w14:paraId="3C3E7204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They come to our very arms</w:t>
      </w:r>
    </w:p>
    <w:p w14:paraId="42A8E17D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To slaughter our sons and our wives:</w:t>
      </w:r>
    </w:p>
    <w:p w14:paraId="63DF50AC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To arms, citizens!</w:t>
      </w:r>
    </w:p>
    <w:p w14:paraId="0926D5A4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Form your battalions!</w:t>
      </w:r>
    </w:p>
    <w:p w14:paraId="31DEB16C" w14:textId="77777777" w:rsidR="002D6FA3" w:rsidRP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March forth! March forth!</w:t>
      </w:r>
    </w:p>
    <w:p w14:paraId="47494298" w14:textId="77777777" w:rsidR="002D6FA3" w:rsidRDefault="002D6FA3" w:rsidP="002D6FA3">
      <w:pPr>
        <w:pStyle w:val="NoSpacing"/>
        <w:rPr>
          <w:rFonts w:ascii="Times New Roman" w:hAnsi="Times New Roman"/>
          <w:sz w:val="20"/>
        </w:rPr>
      </w:pPr>
      <w:r w:rsidRPr="002D6FA3">
        <w:rPr>
          <w:rFonts w:ascii="Times New Roman" w:hAnsi="Times New Roman"/>
          <w:sz w:val="20"/>
        </w:rPr>
        <w:t>Let their impure blood water our fields!</w:t>
      </w:r>
    </w:p>
    <w:p w14:paraId="608C8A32" w14:textId="77777777" w:rsidR="00594AA8" w:rsidRDefault="00594AA8" w:rsidP="002D6FA3">
      <w:pPr>
        <w:pStyle w:val="NoSpacing"/>
        <w:rPr>
          <w:rFonts w:ascii="Times New Roman" w:hAnsi="Times New Roman"/>
          <w:sz w:val="20"/>
        </w:rPr>
        <w:sectPr w:rsidR="00594AA8" w:rsidSect="00594AA8">
          <w:type w:val="continuous"/>
          <w:pgSz w:w="12240" w:h="15840"/>
          <w:pgMar w:top="720" w:right="1440" w:bottom="864" w:left="1440" w:header="720" w:footer="864" w:gutter="0"/>
          <w:cols w:num="2" w:space="720"/>
        </w:sectPr>
      </w:pPr>
    </w:p>
    <w:p w14:paraId="0A9E9D39" w14:textId="77777777" w:rsidR="002D6FA3" w:rsidRDefault="002D6FA3" w:rsidP="002D6FA3">
      <w:pPr>
        <w:pStyle w:val="NoSpacing"/>
        <w:rPr>
          <w:rFonts w:ascii="Times New Roman" w:hAnsi="Times New Roman"/>
          <w:sz w:val="20"/>
        </w:rPr>
      </w:pPr>
    </w:p>
    <w:p w14:paraId="02024D42" w14:textId="77777777" w:rsidR="00B713E9" w:rsidRDefault="002D6FA3" w:rsidP="002D6FA3">
      <w:pPr>
        <w:pStyle w:val="NoSpacing"/>
        <w:rPr>
          <w:rFonts w:ascii="Times New Roman" w:hAnsi="Times New Roman"/>
          <w:i/>
          <w:sz w:val="18"/>
        </w:rPr>
      </w:pPr>
      <w:r w:rsidRPr="00C3591A">
        <w:rPr>
          <w:rFonts w:ascii="Times New Roman" w:hAnsi="Times New Roman"/>
          <w:i/>
          <w:sz w:val="18"/>
        </w:rPr>
        <w:t>from Olivier Bernier, Words of Fire, Deeds of Blood: The Mob, the Monarchy, and the French Revolution</w:t>
      </w:r>
    </w:p>
    <w:p w14:paraId="2D5A7D46" w14:textId="77777777" w:rsidR="00167A8C" w:rsidRDefault="00167A8C" w:rsidP="002D6FA3">
      <w:pPr>
        <w:pStyle w:val="NoSpacing"/>
        <w:rPr>
          <w:rFonts w:ascii="Times New Roman" w:hAnsi="Times New Roman"/>
          <w:sz w:val="20"/>
        </w:rPr>
      </w:pPr>
    </w:p>
    <w:p w14:paraId="0384A4ED" w14:textId="77777777" w:rsidR="00D33ADA" w:rsidRDefault="00E953BA" w:rsidP="002D6FA3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Here is a link to a video that plays the song with vocals and the lyrics on the screen:</w:t>
      </w:r>
    </w:p>
    <w:p w14:paraId="12B7CEF3" w14:textId="77777777" w:rsidR="00E961DA" w:rsidRDefault="00E961DA" w:rsidP="002D6FA3">
      <w:pPr>
        <w:pStyle w:val="NoSpacing"/>
        <w:rPr>
          <w:rFonts w:ascii="Times New Roman" w:hAnsi="Times New Roman"/>
          <w:sz w:val="20"/>
        </w:rPr>
      </w:pPr>
      <w:r w:rsidRPr="00E961DA">
        <w:rPr>
          <w:rFonts w:ascii="Times New Roman" w:hAnsi="Times New Roman"/>
          <w:sz w:val="20"/>
        </w:rPr>
        <w:t>http://www.youtube.com/watch?v=p0cI7HWFC2A</w:t>
      </w:r>
    </w:p>
    <w:p w14:paraId="308AF241" w14:textId="77777777" w:rsidR="00B05B5F" w:rsidRDefault="00B05B5F" w:rsidP="002D6FA3">
      <w:pPr>
        <w:pStyle w:val="NoSpacing"/>
        <w:rPr>
          <w:rFonts w:ascii="Times New Roman" w:hAnsi="Times New Roman"/>
          <w:sz w:val="20"/>
        </w:rPr>
      </w:pPr>
    </w:p>
    <w:p w14:paraId="5D7C875F" w14:textId="77777777" w:rsidR="001D6168" w:rsidRDefault="001D6168" w:rsidP="002D6FA3">
      <w:pPr>
        <w:pStyle w:val="NoSpacing"/>
        <w:rPr>
          <w:rFonts w:ascii="Times New Roman" w:hAnsi="Times New Roman"/>
          <w:sz w:val="20"/>
        </w:rPr>
      </w:pPr>
    </w:p>
    <w:p w14:paraId="0D622699" w14:textId="77777777" w:rsidR="001D6168" w:rsidRPr="001D6168" w:rsidRDefault="001D6168" w:rsidP="001D6168">
      <w:pPr>
        <w:pStyle w:val="NoSpacing"/>
        <w:jc w:val="center"/>
        <w:rPr>
          <w:rFonts w:ascii="Times New Roman" w:hAnsi="Times New Roman"/>
          <w:i/>
          <w:sz w:val="20"/>
        </w:rPr>
      </w:pPr>
      <w:r w:rsidRPr="001D6168">
        <w:rPr>
          <w:rFonts w:ascii="Times New Roman" w:hAnsi="Times New Roman"/>
          <w:i/>
          <w:sz w:val="20"/>
        </w:rPr>
        <w:t xml:space="preserve">Questions on the next page </w:t>
      </w:r>
      <w:r w:rsidRPr="001D6168">
        <w:rPr>
          <w:rFonts w:ascii="Times New Roman" w:hAnsi="Times New Roman"/>
          <w:i/>
          <w:sz w:val="20"/>
        </w:rPr>
        <w:sym w:font="Symbol" w:char="F0AE"/>
      </w:r>
    </w:p>
    <w:p w14:paraId="096F8251" w14:textId="77777777" w:rsidR="001D6168" w:rsidRDefault="001D6168" w:rsidP="002D6FA3">
      <w:pPr>
        <w:pStyle w:val="NoSpacing"/>
        <w:rPr>
          <w:rFonts w:ascii="Times New Roman" w:hAnsi="Times New Roman"/>
          <w:sz w:val="20"/>
        </w:rPr>
      </w:pPr>
    </w:p>
    <w:p w14:paraId="15E722E3" w14:textId="77777777" w:rsidR="00D22B96" w:rsidRDefault="00D22B96" w:rsidP="002D6FA3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</w:t>
      </w:r>
      <w:r>
        <w:rPr>
          <w:rFonts w:ascii="Times New Roman" w:hAnsi="Times New Roman"/>
          <w:sz w:val="20"/>
        </w:rPr>
        <w:tab/>
      </w:r>
      <w:r w:rsidRPr="00D22B96">
        <w:rPr>
          <w:rFonts w:ascii="Times New Roman" w:hAnsi="Times New Roman"/>
          <w:sz w:val="20"/>
        </w:rPr>
        <w:t>What mood does the song reflect? How do the lyrics and music capture the spirit of the French Revolution?</w:t>
      </w:r>
    </w:p>
    <w:p w14:paraId="5F32208D" w14:textId="77777777" w:rsidR="00D22B96" w:rsidRPr="00CF07B8" w:rsidRDefault="00D22B96" w:rsidP="002D6FA3">
      <w:pPr>
        <w:pStyle w:val="NoSpacing"/>
        <w:rPr>
          <w:rFonts w:ascii="Times New Roman" w:hAnsi="Times New Roman"/>
          <w:sz w:val="16"/>
        </w:rPr>
      </w:pPr>
    </w:p>
    <w:p w14:paraId="2117A302" w14:textId="77777777" w:rsidR="00924F8E" w:rsidRDefault="00924F8E" w:rsidP="00924F8E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2D538C7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68EFF4D8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890F868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4C9683E0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54DF6E6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5B05BD2E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6376F92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17BFF00F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96935E2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1444EF0E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393984B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40465587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54C058A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307D75BF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81AE877" w14:textId="77777777" w:rsidR="00CF07B8" w:rsidRDefault="00CF07B8" w:rsidP="00924F8E">
      <w:pPr>
        <w:pStyle w:val="NoSpacing"/>
        <w:rPr>
          <w:rFonts w:ascii="Times New Roman" w:hAnsi="Times New Roman"/>
          <w:sz w:val="20"/>
        </w:rPr>
      </w:pPr>
    </w:p>
    <w:p w14:paraId="1B551365" w14:textId="77777777" w:rsidR="007109A0" w:rsidRDefault="00D22B96" w:rsidP="00924F8E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</w:r>
      <w:r w:rsidR="004B3518">
        <w:rPr>
          <w:rFonts w:ascii="Times New Roman" w:hAnsi="Times New Roman"/>
          <w:sz w:val="20"/>
        </w:rPr>
        <w:t>Do</w:t>
      </w:r>
      <w:r w:rsidR="004B3518" w:rsidRPr="004B3518">
        <w:rPr>
          <w:rFonts w:ascii="Times New Roman" w:hAnsi="Times New Roman"/>
          <w:sz w:val="20"/>
        </w:rPr>
        <w:t xml:space="preserve"> you think “La Marseillaise” should</w:t>
      </w:r>
      <w:r w:rsidR="004B3518">
        <w:rPr>
          <w:rFonts w:ascii="Times New Roman" w:hAnsi="Times New Roman"/>
          <w:sz w:val="20"/>
        </w:rPr>
        <w:t xml:space="preserve"> </w:t>
      </w:r>
      <w:r w:rsidR="004B3518" w:rsidRPr="004B3518">
        <w:rPr>
          <w:rFonts w:ascii="Times New Roman" w:hAnsi="Times New Roman"/>
          <w:sz w:val="20"/>
        </w:rPr>
        <w:t>or should not be banned</w:t>
      </w:r>
      <w:r w:rsidR="004B3518">
        <w:rPr>
          <w:rFonts w:ascii="Times New Roman" w:hAnsi="Times New Roman"/>
          <w:sz w:val="20"/>
        </w:rPr>
        <w:t>? Why?</w:t>
      </w:r>
    </w:p>
    <w:p w14:paraId="29D5CE54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0A592EAE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A608B9A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04D843E1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7B0B34D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50DB8363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04C54E5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5B618631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765FE10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2ED073BF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DF52841" w14:textId="77777777" w:rsidR="00CF07B8" w:rsidRPr="00CF07B8" w:rsidRDefault="00CF07B8" w:rsidP="00CF07B8">
      <w:pPr>
        <w:pStyle w:val="NoSpacing"/>
        <w:rPr>
          <w:rFonts w:ascii="Times New Roman" w:hAnsi="Times New Roman"/>
          <w:sz w:val="16"/>
        </w:rPr>
      </w:pPr>
    </w:p>
    <w:p w14:paraId="1115EC21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1106F67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3E8E8BD9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D97DDF8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462B60A4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9273CA3" w14:textId="77777777" w:rsidR="00CF07B8" w:rsidRDefault="00CF07B8" w:rsidP="00CF07B8">
      <w:pPr>
        <w:pStyle w:val="NoSpacing"/>
        <w:rPr>
          <w:rFonts w:ascii="Times New Roman" w:hAnsi="Times New Roman"/>
          <w:sz w:val="20"/>
        </w:rPr>
      </w:pPr>
    </w:p>
    <w:p w14:paraId="414DF083" w14:textId="77777777" w:rsidR="00B90164" w:rsidRDefault="002820C4" w:rsidP="00B90164">
      <w:pPr>
        <w:pStyle w:val="NoSpacing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  <w:t xml:space="preserve">How do the lyrics of </w:t>
      </w:r>
      <w:r w:rsidRPr="004B3518">
        <w:rPr>
          <w:rFonts w:ascii="Times New Roman" w:hAnsi="Times New Roman"/>
          <w:sz w:val="20"/>
        </w:rPr>
        <w:t xml:space="preserve">“La Marseillaise” </w:t>
      </w:r>
      <w:r>
        <w:rPr>
          <w:rFonts w:ascii="Times New Roman" w:hAnsi="Times New Roman"/>
          <w:sz w:val="20"/>
        </w:rPr>
        <w:t>compare to the lyrics of the American national anthem, “The Star-Spangled Banner?”</w:t>
      </w:r>
      <w:r w:rsidR="00624D2B">
        <w:rPr>
          <w:rFonts w:ascii="Times New Roman" w:hAnsi="Times New Roman"/>
          <w:sz w:val="20"/>
        </w:rPr>
        <w:t xml:space="preserve"> (how are they similar/different)</w:t>
      </w:r>
    </w:p>
    <w:p w14:paraId="6610AD60" w14:textId="77777777" w:rsidR="008E089F" w:rsidRDefault="008E089F" w:rsidP="004B3518">
      <w:pPr>
        <w:pStyle w:val="NoSpacing"/>
        <w:rPr>
          <w:rFonts w:ascii="Times New Roman" w:hAnsi="Times New Roman"/>
          <w:sz w:val="20"/>
        </w:rPr>
      </w:pPr>
    </w:p>
    <w:p w14:paraId="28D82946" w14:textId="77777777" w:rsidR="008E089F" w:rsidRPr="008E089F" w:rsidRDefault="008E089F" w:rsidP="008E089F">
      <w:pPr>
        <w:pStyle w:val="NoSpacing"/>
        <w:ind w:left="1440"/>
        <w:rPr>
          <w:rFonts w:ascii="Times New Roman" w:hAnsi="Times New Roman"/>
          <w:sz w:val="20"/>
        </w:rPr>
      </w:pPr>
      <w:r w:rsidRPr="008E089F">
        <w:rPr>
          <w:rFonts w:ascii="Times New Roman" w:hAnsi="Times New Roman"/>
          <w:sz w:val="20"/>
        </w:rPr>
        <w:t>Oh, say can you see by the dawn's early light</w:t>
      </w:r>
    </w:p>
    <w:p w14:paraId="07B41D67" w14:textId="77777777" w:rsidR="008E089F" w:rsidRPr="008E089F" w:rsidRDefault="008E089F" w:rsidP="008E089F">
      <w:pPr>
        <w:pStyle w:val="NoSpacing"/>
        <w:ind w:left="1440"/>
        <w:rPr>
          <w:rFonts w:ascii="Times New Roman" w:hAnsi="Times New Roman"/>
          <w:sz w:val="20"/>
        </w:rPr>
      </w:pPr>
      <w:r w:rsidRPr="008E089F">
        <w:rPr>
          <w:rFonts w:ascii="Times New Roman" w:hAnsi="Times New Roman"/>
          <w:sz w:val="20"/>
        </w:rPr>
        <w:t>What so proudly we hailed at the twilight's last gleaming?</w:t>
      </w:r>
    </w:p>
    <w:p w14:paraId="23D8AA06" w14:textId="77777777" w:rsidR="008E089F" w:rsidRPr="008E089F" w:rsidRDefault="008E089F" w:rsidP="008E089F">
      <w:pPr>
        <w:pStyle w:val="NoSpacing"/>
        <w:ind w:left="1440"/>
        <w:rPr>
          <w:rFonts w:ascii="Times New Roman" w:hAnsi="Times New Roman"/>
          <w:sz w:val="20"/>
        </w:rPr>
      </w:pPr>
      <w:r w:rsidRPr="008E089F">
        <w:rPr>
          <w:rFonts w:ascii="Times New Roman" w:hAnsi="Times New Roman"/>
          <w:sz w:val="20"/>
        </w:rPr>
        <w:t>Whose broad stripes and bright stars thru the perilous fight,</w:t>
      </w:r>
    </w:p>
    <w:p w14:paraId="49FF6519" w14:textId="77777777" w:rsidR="008E089F" w:rsidRPr="008E089F" w:rsidRDefault="008E089F" w:rsidP="008E089F">
      <w:pPr>
        <w:pStyle w:val="NoSpacing"/>
        <w:ind w:left="1440"/>
        <w:rPr>
          <w:rFonts w:ascii="Times New Roman" w:hAnsi="Times New Roman"/>
          <w:sz w:val="20"/>
        </w:rPr>
      </w:pPr>
      <w:r w:rsidRPr="008E089F">
        <w:rPr>
          <w:rFonts w:ascii="Times New Roman" w:hAnsi="Times New Roman"/>
          <w:sz w:val="20"/>
        </w:rPr>
        <w:t>O'er the ramparts we watched were so gallantly streaming?</w:t>
      </w:r>
    </w:p>
    <w:p w14:paraId="65D63D68" w14:textId="77777777" w:rsidR="008E089F" w:rsidRPr="008E089F" w:rsidRDefault="008E089F" w:rsidP="008E089F">
      <w:pPr>
        <w:pStyle w:val="NoSpacing"/>
        <w:ind w:left="1440"/>
        <w:rPr>
          <w:rFonts w:ascii="Times New Roman" w:hAnsi="Times New Roman"/>
          <w:sz w:val="20"/>
        </w:rPr>
      </w:pPr>
      <w:r w:rsidRPr="008E089F">
        <w:rPr>
          <w:rFonts w:ascii="Times New Roman" w:hAnsi="Times New Roman"/>
          <w:sz w:val="20"/>
        </w:rPr>
        <w:t>And the rocket's red glare, the bombs bursting in air,</w:t>
      </w:r>
    </w:p>
    <w:p w14:paraId="66FEAA00" w14:textId="77777777" w:rsidR="008E089F" w:rsidRPr="008E089F" w:rsidRDefault="008E089F" w:rsidP="008E089F">
      <w:pPr>
        <w:pStyle w:val="NoSpacing"/>
        <w:ind w:left="1440"/>
        <w:rPr>
          <w:rFonts w:ascii="Times New Roman" w:hAnsi="Times New Roman"/>
          <w:sz w:val="20"/>
        </w:rPr>
      </w:pPr>
      <w:r w:rsidRPr="008E089F">
        <w:rPr>
          <w:rFonts w:ascii="Times New Roman" w:hAnsi="Times New Roman"/>
          <w:sz w:val="20"/>
        </w:rPr>
        <w:t>Gave proof through the night that our flag was still there.</w:t>
      </w:r>
    </w:p>
    <w:p w14:paraId="52CCBF6E" w14:textId="77777777" w:rsidR="008E089F" w:rsidRPr="008E089F" w:rsidRDefault="008E089F" w:rsidP="008E089F">
      <w:pPr>
        <w:pStyle w:val="NoSpacing"/>
        <w:ind w:left="1440"/>
        <w:rPr>
          <w:rFonts w:ascii="Times New Roman" w:hAnsi="Times New Roman"/>
          <w:sz w:val="20"/>
        </w:rPr>
      </w:pPr>
      <w:r w:rsidRPr="008E089F">
        <w:rPr>
          <w:rFonts w:ascii="Times New Roman" w:hAnsi="Times New Roman"/>
          <w:sz w:val="20"/>
        </w:rPr>
        <w:t>Oh, say does that star-spangled banner yet wave</w:t>
      </w:r>
    </w:p>
    <w:p w14:paraId="13D8BB5A" w14:textId="77777777" w:rsidR="008E089F" w:rsidRPr="008E089F" w:rsidRDefault="008E089F" w:rsidP="008E089F">
      <w:pPr>
        <w:pStyle w:val="NoSpacing"/>
        <w:ind w:left="1440"/>
        <w:rPr>
          <w:rFonts w:ascii="Times New Roman" w:hAnsi="Times New Roman"/>
          <w:sz w:val="20"/>
        </w:rPr>
      </w:pPr>
      <w:r w:rsidRPr="008E089F">
        <w:rPr>
          <w:rFonts w:ascii="Times New Roman" w:hAnsi="Times New Roman"/>
          <w:sz w:val="20"/>
        </w:rPr>
        <w:t>O'er the land of the free and the home of the brave?</w:t>
      </w:r>
    </w:p>
    <w:p w14:paraId="7C981DBE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72BA0F1C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6E2A692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201D238E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8E9C35F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5AF8E39C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940B82F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62E694C0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2E57400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779FED34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D5BCF7D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5633C1F4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AA49BCA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37F9484F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157D3D1" w14:textId="77777777" w:rsidR="004908EC" w:rsidRPr="00CF07B8" w:rsidRDefault="004908EC" w:rsidP="004908EC">
      <w:pPr>
        <w:pStyle w:val="NoSpacing"/>
        <w:rPr>
          <w:rFonts w:ascii="Times New Roman" w:hAnsi="Times New Roman"/>
          <w:sz w:val="16"/>
        </w:rPr>
      </w:pPr>
    </w:p>
    <w:p w14:paraId="5165DFF4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C4D6430" w14:textId="77777777" w:rsidR="004908EC" w:rsidRDefault="004908EC" w:rsidP="004908EC">
      <w:pPr>
        <w:pStyle w:val="NoSpacing"/>
        <w:rPr>
          <w:rFonts w:ascii="Times New Roman" w:hAnsi="Times New Roman"/>
          <w:sz w:val="20"/>
        </w:rPr>
      </w:pPr>
    </w:p>
    <w:p w14:paraId="50096964" w14:textId="77777777" w:rsidR="00DC3770" w:rsidRPr="000D4039" w:rsidRDefault="00DC3770" w:rsidP="004B3518">
      <w:pPr>
        <w:pStyle w:val="NoSpacing"/>
        <w:rPr>
          <w:rFonts w:ascii="Times New Roman" w:hAnsi="Times New Roman"/>
          <w:sz w:val="20"/>
        </w:rPr>
      </w:pPr>
    </w:p>
    <w:sectPr w:rsidR="00DC3770" w:rsidRPr="000D4039" w:rsidSect="00F37714">
      <w:type w:val="continuous"/>
      <w:pgSz w:w="12240" w:h="15840"/>
      <w:pgMar w:top="720" w:right="1440" w:bottom="86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961B" w14:textId="77777777" w:rsidR="00000000" w:rsidRDefault="004E721E">
      <w:r>
        <w:separator/>
      </w:r>
    </w:p>
  </w:endnote>
  <w:endnote w:type="continuationSeparator" w:id="0">
    <w:p w14:paraId="66E2F7B8" w14:textId="77777777" w:rsidR="00000000" w:rsidRDefault="004E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26BB" w14:textId="77777777" w:rsidR="002D6FA3" w:rsidRDefault="002D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BC88B29" w14:textId="77777777" w:rsidR="002D6FA3" w:rsidRDefault="002D6F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D0702" w14:textId="77777777" w:rsidR="00000000" w:rsidRDefault="004E721E">
      <w:r>
        <w:separator/>
      </w:r>
    </w:p>
  </w:footnote>
  <w:footnote w:type="continuationSeparator" w:id="0">
    <w:p w14:paraId="518EDB5C" w14:textId="77777777" w:rsidR="00000000" w:rsidRDefault="004E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CD"/>
    <w:multiLevelType w:val="multilevel"/>
    <w:tmpl w:val="977CD4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0D778E"/>
    <w:multiLevelType w:val="multilevel"/>
    <w:tmpl w:val="980234DA"/>
    <w:lvl w:ilvl="0">
      <w:start w:val="1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A02FC3"/>
    <w:multiLevelType w:val="multilevel"/>
    <w:tmpl w:val="01AA16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97DD2"/>
    <w:multiLevelType w:val="multilevel"/>
    <w:tmpl w:val="581C81B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7D3306"/>
    <w:multiLevelType w:val="multilevel"/>
    <w:tmpl w:val="776A9D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360A23"/>
    <w:multiLevelType w:val="multilevel"/>
    <w:tmpl w:val="1F36CD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4F28B4"/>
    <w:multiLevelType w:val="multilevel"/>
    <w:tmpl w:val="70FE194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DE244F"/>
    <w:multiLevelType w:val="hybridMultilevel"/>
    <w:tmpl w:val="3C7843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43805"/>
    <w:multiLevelType w:val="hybridMultilevel"/>
    <w:tmpl w:val="BFEA218C"/>
    <w:lvl w:ilvl="0" w:tplc="FFFFFFFF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4017D"/>
    <w:multiLevelType w:val="multilevel"/>
    <w:tmpl w:val="6DACE30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AE4A44"/>
    <w:multiLevelType w:val="hybridMultilevel"/>
    <w:tmpl w:val="891C759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F1277"/>
    <w:multiLevelType w:val="multilevel"/>
    <w:tmpl w:val="05000B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D45D56"/>
    <w:multiLevelType w:val="hybridMultilevel"/>
    <w:tmpl w:val="43AA308C"/>
    <w:lvl w:ilvl="0" w:tplc="C7B85994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3A065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21406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AA67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D224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CE02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F6C9D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6A0C7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C8437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329798B"/>
    <w:multiLevelType w:val="hybridMultilevel"/>
    <w:tmpl w:val="3772841C"/>
    <w:lvl w:ilvl="0" w:tplc="BDB8ECB8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92089B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3CC6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8EE0D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EAD7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642B78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9D8FA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4ECF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29030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14952F2"/>
    <w:multiLevelType w:val="multilevel"/>
    <w:tmpl w:val="8F7ACDD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C6E"/>
    <w:rsid w:val="00000559"/>
    <w:rsid w:val="00022FFC"/>
    <w:rsid w:val="000B34F2"/>
    <w:rsid w:val="000D4039"/>
    <w:rsid w:val="000F3865"/>
    <w:rsid w:val="00106648"/>
    <w:rsid w:val="00133203"/>
    <w:rsid w:val="00151F5A"/>
    <w:rsid w:val="00167A8C"/>
    <w:rsid w:val="001B63F4"/>
    <w:rsid w:val="001D6168"/>
    <w:rsid w:val="001D7A10"/>
    <w:rsid w:val="001E0AAB"/>
    <w:rsid w:val="001E4B3B"/>
    <w:rsid w:val="001E7002"/>
    <w:rsid w:val="002403AF"/>
    <w:rsid w:val="0025005E"/>
    <w:rsid w:val="002820C4"/>
    <w:rsid w:val="002A17B2"/>
    <w:rsid w:val="002B4036"/>
    <w:rsid w:val="002D6FA3"/>
    <w:rsid w:val="002D76C2"/>
    <w:rsid w:val="00325C41"/>
    <w:rsid w:val="00340320"/>
    <w:rsid w:val="003459F4"/>
    <w:rsid w:val="00356288"/>
    <w:rsid w:val="00370BDD"/>
    <w:rsid w:val="00396BB8"/>
    <w:rsid w:val="003F2428"/>
    <w:rsid w:val="00427970"/>
    <w:rsid w:val="004376F3"/>
    <w:rsid w:val="00456B8E"/>
    <w:rsid w:val="00470145"/>
    <w:rsid w:val="00476F90"/>
    <w:rsid w:val="004908EC"/>
    <w:rsid w:val="004B3518"/>
    <w:rsid w:val="004E721E"/>
    <w:rsid w:val="00500111"/>
    <w:rsid w:val="00521AC8"/>
    <w:rsid w:val="00522FE3"/>
    <w:rsid w:val="00540653"/>
    <w:rsid w:val="00542EED"/>
    <w:rsid w:val="00565EC6"/>
    <w:rsid w:val="005737EC"/>
    <w:rsid w:val="00592856"/>
    <w:rsid w:val="005946CF"/>
    <w:rsid w:val="00594AA8"/>
    <w:rsid w:val="005B2D65"/>
    <w:rsid w:val="005E1A3D"/>
    <w:rsid w:val="005E78F6"/>
    <w:rsid w:val="00624D2B"/>
    <w:rsid w:val="00632658"/>
    <w:rsid w:val="006A4447"/>
    <w:rsid w:val="006B1C3A"/>
    <w:rsid w:val="006B4C61"/>
    <w:rsid w:val="007109A0"/>
    <w:rsid w:val="00790077"/>
    <w:rsid w:val="007A06AF"/>
    <w:rsid w:val="007B0EAD"/>
    <w:rsid w:val="007B46F0"/>
    <w:rsid w:val="007C055D"/>
    <w:rsid w:val="007D3256"/>
    <w:rsid w:val="007D39ED"/>
    <w:rsid w:val="007F5A0D"/>
    <w:rsid w:val="00857799"/>
    <w:rsid w:val="00874045"/>
    <w:rsid w:val="008963D0"/>
    <w:rsid w:val="008A0FF7"/>
    <w:rsid w:val="008A36F3"/>
    <w:rsid w:val="008C7569"/>
    <w:rsid w:val="008E089F"/>
    <w:rsid w:val="008F5B90"/>
    <w:rsid w:val="00924F8E"/>
    <w:rsid w:val="0094162A"/>
    <w:rsid w:val="00951464"/>
    <w:rsid w:val="00996D0F"/>
    <w:rsid w:val="009C5DA6"/>
    <w:rsid w:val="009D0C98"/>
    <w:rsid w:val="009F231F"/>
    <w:rsid w:val="009F6E45"/>
    <w:rsid w:val="00A66BA6"/>
    <w:rsid w:val="00AB5E94"/>
    <w:rsid w:val="00AB69EA"/>
    <w:rsid w:val="00AD696F"/>
    <w:rsid w:val="00AD6DC5"/>
    <w:rsid w:val="00B05B5F"/>
    <w:rsid w:val="00B713E9"/>
    <w:rsid w:val="00B90164"/>
    <w:rsid w:val="00B90F60"/>
    <w:rsid w:val="00B93479"/>
    <w:rsid w:val="00BD21A4"/>
    <w:rsid w:val="00BE1434"/>
    <w:rsid w:val="00C14F2A"/>
    <w:rsid w:val="00C24E0C"/>
    <w:rsid w:val="00C3591A"/>
    <w:rsid w:val="00C44A0E"/>
    <w:rsid w:val="00C6444C"/>
    <w:rsid w:val="00C82322"/>
    <w:rsid w:val="00C87253"/>
    <w:rsid w:val="00CC02F7"/>
    <w:rsid w:val="00CC2924"/>
    <w:rsid w:val="00CD169B"/>
    <w:rsid w:val="00CF07B8"/>
    <w:rsid w:val="00D22B96"/>
    <w:rsid w:val="00D33ADA"/>
    <w:rsid w:val="00D5076D"/>
    <w:rsid w:val="00D65C2D"/>
    <w:rsid w:val="00D72C70"/>
    <w:rsid w:val="00DB6804"/>
    <w:rsid w:val="00DC3770"/>
    <w:rsid w:val="00DE5AD6"/>
    <w:rsid w:val="00DF5E64"/>
    <w:rsid w:val="00E953BA"/>
    <w:rsid w:val="00E961DA"/>
    <w:rsid w:val="00EF1009"/>
    <w:rsid w:val="00F01AF8"/>
    <w:rsid w:val="00F20516"/>
    <w:rsid w:val="00F21C6E"/>
    <w:rsid w:val="00F37714"/>
    <w:rsid w:val="00FB20AB"/>
    <w:rsid w:val="00FC31DC"/>
    <w:rsid w:val="00FF47CC"/>
    <w:rsid w:val="00FF5E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30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AF"/>
    <w:rPr>
      <w:sz w:val="24"/>
    </w:rPr>
  </w:style>
  <w:style w:type="paragraph" w:styleId="Heading2">
    <w:name w:val="heading 2"/>
    <w:basedOn w:val="Normal"/>
    <w:next w:val="Normal"/>
    <w:qFormat/>
    <w:rsid w:val="002403AF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40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AD696F"/>
    <w:pPr>
      <w:keepNext/>
      <w:numPr>
        <w:numId w:val="14"/>
      </w:numPr>
      <w:outlineLvl w:val="5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2403AF"/>
  </w:style>
  <w:style w:type="paragraph" w:customStyle="1" w:styleId="ReferenceLine">
    <w:name w:val="Reference Line"/>
    <w:basedOn w:val="BodyText"/>
    <w:rsid w:val="002403AF"/>
  </w:style>
  <w:style w:type="paragraph" w:styleId="BodyText">
    <w:name w:val="Body Text"/>
    <w:basedOn w:val="Normal"/>
    <w:rsid w:val="002403AF"/>
    <w:pPr>
      <w:spacing w:after="120"/>
    </w:pPr>
  </w:style>
  <w:style w:type="paragraph" w:styleId="Footer">
    <w:name w:val="footer"/>
    <w:basedOn w:val="Normal"/>
    <w:rsid w:val="002403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3AF"/>
  </w:style>
  <w:style w:type="paragraph" w:styleId="List">
    <w:name w:val="List"/>
    <w:basedOn w:val="Normal"/>
    <w:rsid w:val="002403AF"/>
    <w:pPr>
      <w:ind w:left="360" w:hanging="360"/>
    </w:pPr>
  </w:style>
  <w:style w:type="paragraph" w:styleId="NormalWeb">
    <w:name w:val="Normal (Web)"/>
    <w:basedOn w:val="Normal"/>
    <w:rsid w:val="002403AF"/>
    <w:pPr>
      <w:spacing w:before="100" w:beforeAutospacing="1" w:after="100" w:afterAutospacing="1"/>
    </w:pPr>
    <w:rPr>
      <w:rFonts w:ascii="Times New Roman" w:eastAsia="Times New Roman" w:hAnsi="Times New Roman"/>
      <w:color w:val="993333"/>
      <w:szCs w:val="24"/>
    </w:rPr>
  </w:style>
  <w:style w:type="paragraph" w:styleId="BodyText2">
    <w:name w:val="Body Text 2"/>
    <w:basedOn w:val="Normal"/>
    <w:rsid w:val="00AD696F"/>
    <w:pPr>
      <w:spacing w:after="120" w:line="480" w:lineRule="auto"/>
    </w:pPr>
  </w:style>
  <w:style w:type="paragraph" w:styleId="Title">
    <w:name w:val="Title"/>
    <w:basedOn w:val="Normal"/>
    <w:qFormat/>
    <w:rsid w:val="00AD696F"/>
    <w:pPr>
      <w:jc w:val="center"/>
    </w:pPr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AB5E9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24E0C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67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European History</vt:lpstr>
    </vt:vector>
  </TitlesOfParts>
  <Company>brunswick school dept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European History</dc:title>
  <dc:subject/>
  <dc:creator>Pamela Wagner</dc:creator>
  <cp:keywords/>
  <cp:lastModifiedBy>Pamela Wagner</cp:lastModifiedBy>
  <cp:revision>51</cp:revision>
  <cp:lastPrinted>2004-03-18T20:06:00Z</cp:lastPrinted>
  <dcterms:created xsi:type="dcterms:W3CDTF">2014-03-10T18:41:00Z</dcterms:created>
  <dcterms:modified xsi:type="dcterms:W3CDTF">2015-03-10T16:47:00Z</dcterms:modified>
</cp:coreProperties>
</file>